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2" w:rsidRPr="00432952" w:rsidRDefault="00432952" w:rsidP="00432952">
      <w:pPr>
        <w:spacing w:after="0" w:line="276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 w:rsidRPr="00432952"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0D2E92" w:rsidRDefault="000D2E92" w:rsidP="000D2E92">
      <w:pPr>
        <w:pStyle w:val="1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30956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92" w:rsidRDefault="000D2E92" w:rsidP="000D2E92">
      <w:pPr>
        <w:tabs>
          <w:tab w:val="center" w:pos="4819"/>
          <w:tab w:val="left" w:pos="9639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ЗДОЛБУНІВСЬКА МІСЬКА РАДА             </w:t>
      </w:r>
    </w:p>
    <w:p w:rsidR="000D2E92" w:rsidRDefault="000D2E92" w:rsidP="000D2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0D2E92" w:rsidRDefault="000D2E92" w:rsidP="000D2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0D2E92" w:rsidRDefault="000D2E92" w:rsidP="000D2E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0D2E92" w:rsidRDefault="000D2E92" w:rsidP="000D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Pr="0063295A" w:rsidRDefault="000D2E92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5A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933D7">
        <w:rPr>
          <w:rFonts w:ascii="Times New Roman" w:hAnsi="Times New Roman"/>
          <w:sz w:val="28"/>
          <w:szCs w:val="28"/>
          <w:lang w:eastAsia="ru-RU"/>
        </w:rPr>
        <w:t xml:space="preserve">15 березня </w:t>
      </w:r>
      <w:r w:rsidR="005E15D6" w:rsidRPr="0063295A">
        <w:rPr>
          <w:rFonts w:ascii="Times New Roman" w:hAnsi="Times New Roman"/>
          <w:sz w:val="28"/>
          <w:szCs w:val="28"/>
          <w:lang w:eastAsia="ru-RU"/>
        </w:rPr>
        <w:t>202</w:t>
      </w:r>
      <w:r w:rsidR="00D03ADC">
        <w:rPr>
          <w:rFonts w:ascii="Times New Roman" w:hAnsi="Times New Roman"/>
          <w:sz w:val="28"/>
          <w:szCs w:val="28"/>
          <w:lang w:eastAsia="ru-RU"/>
        </w:rPr>
        <w:t>3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№</w:t>
      </w:r>
      <w:r w:rsidR="003A443B">
        <w:rPr>
          <w:rFonts w:ascii="Times New Roman" w:hAnsi="Times New Roman"/>
          <w:sz w:val="28"/>
          <w:szCs w:val="28"/>
          <w:lang w:eastAsia="ru-RU"/>
        </w:rPr>
        <w:t>_____</w:t>
      </w: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754795" w:rsidTr="00754795">
        <w:tc>
          <w:tcPr>
            <w:tcW w:w="4814" w:type="dxa"/>
          </w:tcPr>
          <w:p w:rsidR="00754795" w:rsidRDefault="00754795" w:rsidP="00B81E90">
            <w:pPr>
              <w:pStyle w:val="a5"/>
              <w:spacing w:line="240" w:lineRule="atLeast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63295A">
              <w:rPr>
                <w:rFonts w:ascii="Times New Roman" w:hAnsi="Times New Roman"/>
                <w:bCs/>
                <w:szCs w:val="28"/>
              </w:rPr>
              <w:t xml:space="preserve">Про </w:t>
            </w:r>
            <w:r w:rsidR="00F13CF0">
              <w:rPr>
                <w:rFonts w:ascii="Times New Roman" w:hAnsi="Times New Roman"/>
                <w:bCs/>
                <w:szCs w:val="28"/>
              </w:rPr>
              <w:t xml:space="preserve">підтримку </w:t>
            </w:r>
            <w:r w:rsidR="000D2E92">
              <w:rPr>
                <w:rFonts w:ascii="Times New Roman" w:hAnsi="Times New Roman"/>
                <w:bCs/>
                <w:szCs w:val="28"/>
              </w:rPr>
              <w:t xml:space="preserve">проектів </w:t>
            </w:r>
            <w:r w:rsidR="00F13CF0">
              <w:rPr>
                <w:rFonts w:ascii="Times New Roman" w:hAnsi="Times New Roman"/>
                <w:bCs/>
                <w:szCs w:val="28"/>
              </w:rPr>
              <w:t xml:space="preserve">на отримання грантової допомоги </w:t>
            </w:r>
          </w:p>
        </w:tc>
        <w:tc>
          <w:tcPr>
            <w:tcW w:w="4814" w:type="dxa"/>
          </w:tcPr>
          <w:p w:rsidR="00754795" w:rsidRDefault="00754795" w:rsidP="00754795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754795" w:rsidRDefault="00754795" w:rsidP="00754795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6F3912" w:rsidRPr="00DE62C2" w:rsidRDefault="006F3912" w:rsidP="000E0F3B">
      <w:pPr>
        <w:pStyle w:val="ab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</w:pPr>
      <w:r w:rsidRPr="00DE62C2">
        <w:rPr>
          <w:sz w:val="28"/>
          <w:szCs w:val="28"/>
        </w:rPr>
        <w:t xml:space="preserve">Керуючись </w:t>
      </w:r>
      <w:r w:rsidR="00D03ADC">
        <w:rPr>
          <w:sz w:val="28"/>
          <w:szCs w:val="28"/>
        </w:rPr>
        <w:t>статт</w:t>
      </w:r>
      <w:r w:rsidR="00F13CF0">
        <w:rPr>
          <w:sz w:val="28"/>
          <w:szCs w:val="28"/>
        </w:rPr>
        <w:t>ею</w:t>
      </w:r>
      <w:r w:rsidR="00D03ADC">
        <w:rPr>
          <w:sz w:val="28"/>
          <w:szCs w:val="28"/>
        </w:rPr>
        <w:t xml:space="preserve"> 25</w:t>
      </w:r>
      <w:r w:rsidR="0089561B">
        <w:rPr>
          <w:sz w:val="28"/>
          <w:szCs w:val="28"/>
        </w:rPr>
        <w:t xml:space="preserve"> Закону України «</w:t>
      </w:r>
      <w:r w:rsidR="00D03ADC">
        <w:rPr>
          <w:sz w:val="28"/>
          <w:szCs w:val="28"/>
        </w:rPr>
        <w:t>Про місцеве самоврядування в Україні</w:t>
      </w:r>
      <w:r w:rsidR="00F929FE">
        <w:rPr>
          <w:sz w:val="28"/>
          <w:szCs w:val="28"/>
        </w:rPr>
        <w:t>»</w:t>
      </w:r>
      <w:r w:rsidR="003A443B">
        <w:rPr>
          <w:color w:val="000000"/>
          <w:sz w:val="28"/>
          <w:szCs w:val="28"/>
        </w:rPr>
        <w:t>,</w:t>
      </w:r>
      <w:r w:rsidR="00F929FE">
        <w:rPr>
          <w:color w:val="000000"/>
          <w:sz w:val="28"/>
          <w:szCs w:val="28"/>
        </w:rPr>
        <w:t xml:space="preserve"> розглянувши звернення </w:t>
      </w:r>
      <w:r w:rsidR="00F929FE" w:rsidRPr="00F929FE">
        <w:rPr>
          <w:sz w:val="28"/>
          <w:szCs w:val="28"/>
        </w:rPr>
        <w:t>Здолбунівської початкової школи №7</w:t>
      </w:r>
      <w:r w:rsidR="00432952">
        <w:rPr>
          <w:sz w:val="28"/>
          <w:szCs w:val="28"/>
        </w:rPr>
        <w:t xml:space="preserve"> Здолбунівської міської ради Рівненської області</w:t>
      </w:r>
      <w:r w:rsidR="00F929FE" w:rsidRPr="00F929FE">
        <w:rPr>
          <w:sz w:val="28"/>
          <w:szCs w:val="28"/>
        </w:rPr>
        <w:t>, комунального некомерційного підприємства «Здолбунівська центральна міська лікарня» Здолбунівської міської ради</w:t>
      </w:r>
      <w:r w:rsidR="00432952">
        <w:rPr>
          <w:sz w:val="28"/>
          <w:szCs w:val="28"/>
        </w:rPr>
        <w:t xml:space="preserve"> Рівненської області</w:t>
      </w:r>
      <w:r w:rsidR="00F929FE" w:rsidRPr="00F929FE">
        <w:rPr>
          <w:sz w:val="28"/>
          <w:szCs w:val="28"/>
        </w:rPr>
        <w:t>,  Здолбунівського центру культури і дозвілля Здолбунівської міської ради, Здолбунівського краєзнавчого музею</w:t>
      </w:r>
      <w:r w:rsidR="00432952" w:rsidRPr="00432952">
        <w:rPr>
          <w:sz w:val="28"/>
          <w:szCs w:val="28"/>
        </w:rPr>
        <w:t>Здолбунівської міської ради Рівненської області</w:t>
      </w:r>
      <w:r w:rsidR="00B81E90">
        <w:rPr>
          <w:color w:val="000000"/>
          <w:sz w:val="28"/>
          <w:szCs w:val="28"/>
        </w:rPr>
        <w:t xml:space="preserve">з метою </w:t>
      </w:r>
      <w:r w:rsidR="00B81E90" w:rsidRPr="00B81E90">
        <w:rPr>
          <w:sz w:val="28"/>
          <w:szCs w:val="28"/>
        </w:rPr>
        <w:t>покращення стану комунального майна</w:t>
      </w:r>
      <w:r w:rsidR="000D2E92">
        <w:rPr>
          <w:sz w:val="28"/>
          <w:szCs w:val="28"/>
        </w:rPr>
        <w:t xml:space="preserve"> </w:t>
      </w:r>
      <w:r w:rsidR="00B81E90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>та зал</w:t>
      </w:r>
      <w:r w:rsidR="00F929FE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B81E90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 xml:space="preserve">чення позабюджетних коштів, </w:t>
      </w:r>
      <w:r w:rsidRPr="00DE62C2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 xml:space="preserve">Здолбунівська міська рада </w:t>
      </w:r>
    </w:p>
    <w:p w:rsidR="005E15D6" w:rsidRDefault="005E15D6" w:rsidP="009A7249">
      <w:pPr>
        <w:shd w:val="clear" w:color="auto" w:fill="FFFFFF"/>
        <w:spacing w:after="0" w:line="0" w:lineRule="atLeast"/>
        <w:ind w:right="-120" w:firstLine="708"/>
        <w:jc w:val="center"/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И Р І Ш И Л А:</w:t>
      </w:r>
    </w:p>
    <w:p w:rsidR="009A7249" w:rsidRPr="004D7F9B" w:rsidRDefault="009A7249" w:rsidP="009A7249">
      <w:pPr>
        <w:shd w:val="clear" w:color="auto" w:fill="FFFFFF"/>
        <w:spacing w:after="0" w:line="0" w:lineRule="atLeast"/>
        <w:ind w:right="-120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B81E90" w:rsidRDefault="00F13CF0" w:rsidP="009A7249">
      <w:pPr>
        <w:pStyle w:val="a5"/>
        <w:numPr>
          <w:ilvl w:val="0"/>
          <w:numId w:val="5"/>
        </w:numPr>
        <w:spacing w:after="0" w:line="0" w:lineRule="atLeast"/>
        <w:ind w:left="0"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Підтримати подання </w:t>
      </w:r>
      <w:proofErr w:type="spellStart"/>
      <w:r>
        <w:rPr>
          <w:rFonts w:ascii="Times New Roman" w:hAnsi="Times New Roman"/>
          <w:szCs w:val="28"/>
        </w:rPr>
        <w:t>про</w:t>
      </w:r>
      <w:r w:rsidR="00B81E90">
        <w:rPr>
          <w:rFonts w:ascii="Times New Roman" w:hAnsi="Times New Roman"/>
          <w:szCs w:val="28"/>
        </w:rPr>
        <w:t>є</w:t>
      </w:r>
      <w:r>
        <w:rPr>
          <w:rFonts w:ascii="Times New Roman" w:hAnsi="Times New Roman"/>
          <w:szCs w:val="28"/>
        </w:rPr>
        <w:t>кту</w:t>
      </w:r>
      <w:proofErr w:type="spellEnd"/>
      <w:r>
        <w:rPr>
          <w:rFonts w:ascii="Times New Roman" w:hAnsi="Times New Roman"/>
          <w:szCs w:val="28"/>
        </w:rPr>
        <w:t xml:space="preserve"> «Створення ресурсної кімнати в Здолбунівській початковій школі №7 Здолбунівської міської ради» </w:t>
      </w:r>
      <w:r>
        <w:rPr>
          <w:rFonts w:ascii="Times New Roman" w:hAnsi="Times New Roman"/>
          <w:bCs/>
          <w:szCs w:val="28"/>
        </w:rPr>
        <w:t>на отримання грантової допомоги Уряду Японії (програма КУСАНОНЕ)</w:t>
      </w:r>
      <w:r w:rsidR="00B81E90">
        <w:rPr>
          <w:rFonts w:ascii="Times New Roman" w:hAnsi="Times New Roman"/>
          <w:bCs/>
          <w:szCs w:val="28"/>
        </w:rPr>
        <w:t>.</w:t>
      </w:r>
    </w:p>
    <w:p w:rsidR="00F13CF0" w:rsidRDefault="00F13CF0" w:rsidP="009A7249">
      <w:pPr>
        <w:pStyle w:val="a5"/>
        <w:spacing w:after="0" w:line="240" w:lineRule="atLeast"/>
        <w:ind w:firstLine="851"/>
        <w:rPr>
          <w:rFonts w:ascii="Times New Roman" w:hAnsi="Times New Roman"/>
          <w:bCs/>
          <w:szCs w:val="28"/>
        </w:rPr>
      </w:pPr>
    </w:p>
    <w:p w:rsidR="00F13CF0" w:rsidRDefault="00F13CF0" w:rsidP="009A7249">
      <w:pPr>
        <w:pStyle w:val="a5"/>
        <w:numPr>
          <w:ilvl w:val="0"/>
          <w:numId w:val="5"/>
        </w:numPr>
        <w:spacing w:after="0" w:line="240" w:lineRule="atLeast"/>
        <w:ind w:left="0"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Підтримати подання </w:t>
      </w:r>
      <w:proofErr w:type="spellStart"/>
      <w:r>
        <w:rPr>
          <w:rFonts w:ascii="Times New Roman" w:hAnsi="Times New Roman"/>
          <w:szCs w:val="28"/>
        </w:rPr>
        <w:t>про</w:t>
      </w:r>
      <w:r w:rsidR="00B81E90">
        <w:rPr>
          <w:rFonts w:ascii="Times New Roman" w:hAnsi="Times New Roman"/>
          <w:szCs w:val="28"/>
        </w:rPr>
        <w:t>є</w:t>
      </w:r>
      <w:r>
        <w:rPr>
          <w:rFonts w:ascii="Times New Roman" w:hAnsi="Times New Roman"/>
          <w:szCs w:val="28"/>
        </w:rPr>
        <w:t>кту</w:t>
      </w:r>
      <w:proofErr w:type="spellEnd"/>
      <w:r>
        <w:rPr>
          <w:rFonts w:ascii="Times New Roman" w:hAnsi="Times New Roman"/>
          <w:szCs w:val="28"/>
        </w:rPr>
        <w:t xml:space="preserve"> «Придбання медичного обладнання для реабілітаційного центру КНП «Здолбунівська ЦМЛ» Здолбунівської міської ради </w:t>
      </w:r>
      <w:r>
        <w:rPr>
          <w:rFonts w:ascii="Times New Roman" w:hAnsi="Times New Roman"/>
          <w:bCs/>
          <w:szCs w:val="28"/>
        </w:rPr>
        <w:t>на отримання грантової допомоги Уряду Японії (прогр</w:t>
      </w:r>
      <w:r w:rsidR="00B81E90">
        <w:rPr>
          <w:rFonts w:ascii="Times New Roman" w:hAnsi="Times New Roman"/>
          <w:bCs/>
          <w:szCs w:val="28"/>
        </w:rPr>
        <w:t>ама КУСАНОНЕ).</w:t>
      </w:r>
    </w:p>
    <w:p w:rsidR="00B81E90" w:rsidRDefault="00B81E90" w:rsidP="009A7249">
      <w:pPr>
        <w:pStyle w:val="a5"/>
        <w:spacing w:after="0" w:line="240" w:lineRule="atLeast"/>
        <w:ind w:firstLine="851"/>
        <w:rPr>
          <w:rFonts w:ascii="Times New Roman" w:hAnsi="Times New Roman"/>
          <w:bCs/>
          <w:szCs w:val="28"/>
        </w:rPr>
      </w:pPr>
    </w:p>
    <w:p w:rsidR="00B81E90" w:rsidRDefault="00F87073" w:rsidP="009A7249">
      <w:pPr>
        <w:pStyle w:val="a5"/>
        <w:numPr>
          <w:ilvl w:val="0"/>
          <w:numId w:val="5"/>
        </w:numPr>
        <w:spacing w:after="0" w:line="240" w:lineRule="atLeast"/>
        <w:ind w:left="0"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Підтримати подання </w:t>
      </w:r>
      <w:proofErr w:type="spellStart"/>
      <w:r>
        <w:rPr>
          <w:rFonts w:ascii="Times New Roman" w:hAnsi="Times New Roman"/>
          <w:szCs w:val="28"/>
        </w:rPr>
        <w:t>про</w:t>
      </w:r>
      <w:r w:rsidR="00B81E90">
        <w:rPr>
          <w:rFonts w:ascii="Times New Roman" w:hAnsi="Times New Roman"/>
          <w:szCs w:val="28"/>
        </w:rPr>
        <w:t>є</w:t>
      </w:r>
      <w:r>
        <w:rPr>
          <w:rFonts w:ascii="Times New Roman" w:hAnsi="Times New Roman"/>
          <w:szCs w:val="28"/>
        </w:rPr>
        <w:t>кту</w:t>
      </w:r>
      <w:proofErr w:type="spellEnd"/>
      <w:r>
        <w:rPr>
          <w:rFonts w:ascii="Times New Roman" w:hAnsi="Times New Roman"/>
          <w:szCs w:val="28"/>
        </w:rPr>
        <w:t xml:space="preserve"> «Мистецтво в укритті» </w:t>
      </w:r>
      <w:r w:rsidR="00F929FE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 xml:space="preserve">долбунівським центром культури і дозвілля Здолбунівської міської ради </w:t>
      </w:r>
      <w:r>
        <w:rPr>
          <w:rFonts w:ascii="Times New Roman" w:hAnsi="Times New Roman"/>
          <w:bCs/>
          <w:szCs w:val="28"/>
        </w:rPr>
        <w:t>на отримання грантової допомоги за конкурсною програмою «Культура. Регіони» Українського Культурного Фонду.</w:t>
      </w:r>
    </w:p>
    <w:p w:rsidR="00F87073" w:rsidRDefault="00F87073" w:rsidP="009A7249">
      <w:pPr>
        <w:pStyle w:val="a5"/>
        <w:spacing w:after="0" w:line="240" w:lineRule="atLeast"/>
        <w:ind w:firstLine="851"/>
        <w:rPr>
          <w:rFonts w:ascii="Times New Roman" w:hAnsi="Times New Roman"/>
          <w:bCs/>
          <w:szCs w:val="28"/>
        </w:rPr>
      </w:pPr>
    </w:p>
    <w:p w:rsidR="00F87073" w:rsidRDefault="00F87073" w:rsidP="000E0F3B">
      <w:pPr>
        <w:pStyle w:val="a5"/>
        <w:numPr>
          <w:ilvl w:val="0"/>
          <w:numId w:val="5"/>
        </w:numPr>
        <w:spacing w:after="0" w:line="240" w:lineRule="atLeast"/>
        <w:ind w:left="0"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Підтримати подання </w:t>
      </w:r>
      <w:proofErr w:type="spellStart"/>
      <w:r>
        <w:rPr>
          <w:rFonts w:ascii="Times New Roman" w:hAnsi="Times New Roman"/>
          <w:szCs w:val="28"/>
        </w:rPr>
        <w:t>про</w:t>
      </w:r>
      <w:r w:rsidR="00B81E90">
        <w:rPr>
          <w:rFonts w:ascii="Times New Roman" w:hAnsi="Times New Roman"/>
          <w:szCs w:val="28"/>
        </w:rPr>
        <w:t>є</w:t>
      </w:r>
      <w:r>
        <w:rPr>
          <w:rFonts w:ascii="Times New Roman" w:hAnsi="Times New Roman"/>
          <w:szCs w:val="28"/>
        </w:rPr>
        <w:t>кту</w:t>
      </w:r>
      <w:proofErr w:type="spellEnd"/>
      <w:r>
        <w:rPr>
          <w:rFonts w:ascii="Times New Roman" w:hAnsi="Times New Roman"/>
          <w:szCs w:val="28"/>
        </w:rPr>
        <w:t xml:space="preserve"> «Популяризація </w:t>
      </w:r>
      <w:proofErr w:type="spellStart"/>
      <w:r>
        <w:rPr>
          <w:rFonts w:ascii="Times New Roman" w:hAnsi="Times New Roman"/>
          <w:szCs w:val="28"/>
        </w:rPr>
        <w:t>Здолбунівського</w:t>
      </w:r>
      <w:proofErr w:type="spellEnd"/>
      <w:r>
        <w:rPr>
          <w:rFonts w:ascii="Times New Roman" w:hAnsi="Times New Roman"/>
          <w:szCs w:val="28"/>
        </w:rPr>
        <w:t xml:space="preserve"> краєзнавчого музею» Здолбунівським краєзнавчим музеєм</w:t>
      </w:r>
      <w:r w:rsidR="000E0F3B" w:rsidRPr="000E0F3B">
        <w:rPr>
          <w:rFonts w:ascii="Times New Roman" w:hAnsi="Times New Roman"/>
          <w:szCs w:val="28"/>
        </w:rPr>
        <w:t>Здолбунівської міської ради Рівненської області</w:t>
      </w:r>
      <w:r>
        <w:rPr>
          <w:rFonts w:ascii="Times New Roman" w:hAnsi="Times New Roman"/>
          <w:bCs/>
          <w:szCs w:val="28"/>
        </w:rPr>
        <w:t xml:space="preserve">на отримання грантової допомоги за конкурсною програмою «Культурна спадщина» Українського Культурного Фонду. </w:t>
      </w:r>
    </w:p>
    <w:p w:rsidR="00F87073" w:rsidRPr="00B81E90" w:rsidRDefault="00F87073" w:rsidP="009A724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B81E90">
        <w:rPr>
          <w:bCs/>
          <w:sz w:val="28"/>
          <w:szCs w:val="28"/>
        </w:rPr>
        <w:lastRenderedPageBreak/>
        <w:t xml:space="preserve">У разі перемоги </w:t>
      </w:r>
      <w:proofErr w:type="spellStart"/>
      <w:r w:rsidRPr="00B81E90">
        <w:rPr>
          <w:bCs/>
          <w:sz w:val="28"/>
          <w:szCs w:val="28"/>
        </w:rPr>
        <w:t>проєктів</w:t>
      </w:r>
      <w:proofErr w:type="spellEnd"/>
      <w:r w:rsidRPr="00B81E90">
        <w:rPr>
          <w:bCs/>
          <w:sz w:val="28"/>
          <w:szCs w:val="28"/>
        </w:rPr>
        <w:t xml:space="preserve"> у грантових конкурсах передбачити відповідне </w:t>
      </w:r>
      <w:proofErr w:type="spellStart"/>
      <w:r w:rsidRPr="00B81E90">
        <w:rPr>
          <w:bCs/>
          <w:sz w:val="28"/>
          <w:szCs w:val="28"/>
        </w:rPr>
        <w:t>співфінансування</w:t>
      </w:r>
      <w:proofErr w:type="spellEnd"/>
      <w:r w:rsidRPr="00B81E90">
        <w:rPr>
          <w:bCs/>
          <w:sz w:val="28"/>
          <w:szCs w:val="28"/>
        </w:rPr>
        <w:t xml:space="preserve"> по </w:t>
      </w:r>
      <w:r w:rsidR="002A41D2">
        <w:rPr>
          <w:bCs/>
          <w:sz w:val="28"/>
          <w:szCs w:val="28"/>
        </w:rPr>
        <w:t>П</w:t>
      </w:r>
      <w:r w:rsidRPr="00B81E90">
        <w:rPr>
          <w:bCs/>
          <w:sz w:val="28"/>
          <w:szCs w:val="28"/>
        </w:rPr>
        <w:t xml:space="preserve">рограмі </w:t>
      </w:r>
      <w:r w:rsidR="00B81E90" w:rsidRPr="00B81E90">
        <w:rPr>
          <w:bCs/>
          <w:color w:val="000000"/>
          <w:sz w:val="28"/>
          <w:szCs w:val="28"/>
        </w:rPr>
        <w:t>розвитку міжнародного та міжрегіонально</w:t>
      </w:r>
      <w:r w:rsidR="00B81E90">
        <w:rPr>
          <w:bCs/>
          <w:color w:val="000000"/>
          <w:sz w:val="28"/>
          <w:szCs w:val="28"/>
        </w:rPr>
        <w:t xml:space="preserve">го співробітництва, організації </w:t>
      </w:r>
      <w:r w:rsidR="00B81E90" w:rsidRPr="00B81E90">
        <w:rPr>
          <w:bCs/>
          <w:color w:val="000000"/>
          <w:sz w:val="28"/>
          <w:szCs w:val="28"/>
        </w:rPr>
        <w:t xml:space="preserve">та проведення конкурсів, </w:t>
      </w:r>
      <w:proofErr w:type="spellStart"/>
      <w:r w:rsidR="00B81E90" w:rsidRPr="00B81E90">
        <w:rPr>
          <w:bCs/>
          <w:color w:val="000000"/>
          <w:sz w:val="28"/>
          <w:szCs w:val="28"/>
        </w:rPr>
        <w:t>проєктів</w:t>
      </w:r>
      <w:proofErr w:type="spellEnd"/>
      <w:r w:rsidR="00B81E90" w:rsidRPr="00B81E90">
        <w:rPr>
          <w:bCs/>
          <w:color w:val="000000"/>
          <w:sz w:val="28"/>
          <w:szCs w:val="28"/>
        </w:rPr>
        <w:t xml:space="preserve"> розвитку </w:t>
      </w:r>
      <w:proofErr w:type="spellStart"/>
      <w:r w:rsidR="00B81E90" w:rsidRPr="00B81E90">
        <w:rPr>
          <w:bCs/>
          <w:color w:val="000000"/>
          <w:sz w:val="28"/>
          <w:szCs w:val="28"/>
        </w:rPr>
        <w:t>Здолбунівської</w:t>
      </w:r>
      <w:proofErr w:type="spellEnd"/>
      <w:r w:rsidR="00B81E90">
        <w:rPr>
          <w:bCs/>
          <w:color w:val="000000"/>
          <w:sz w:val="28"/>
          <w:szCs w:val="28"/>
        </w:rPr>
        <w:t xml:space="preserve"> міської територіальної громади </w:t>
      </w:r>
      <w:r w:rsidR="00B81E90" w:rsidRPr="00B81E90">
        <w:rPr>
          <w:bCs/>
          <w:color w:val="000000"/>
          <w:sz w:val="28"/>
          <w:szCs w:val="28"/>
        </w:rPr>
        <w:t>на 2023 рік</w:t>
      </w:r>
      <w:r w:rsidR="002A41D2">
        <w:rPr>
          <w:bCs/>
          <w:color w:val="000000"/>
          <w:sz w:val="28"/>
          <w:szCs w:val="28"/>
        </w:rPr>
        <w:t>, затвердженої рішенням міської ради від 21.12.2022 №1395</w:t>
      </w:r>
      <w:r w:rsidR="00B81E90">
        <w:rPr>
          <w:bCs/>
          <w:color w:val="000000"/>
          <w:sz w:val="28"/>
          <w:szCs w:val="28"/>
        </w:rPr>
        <w:t>.</w:t>
      </w:r>
    </w:p>
    <w:p w:rsidR="00B81E90" w:rsidRPr="00B81E90" w:rsidRDefault="00B81E90" w:rsidP="009A7249">
      <w:pPr>
        <w:pStyle w:val="docdat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B81E90" w:rsidRPr="00B81E90" w:rsidRDefault="00B81E90" w:rsidP="009A7249">
      <w:pPr>
        <w:pStyle w:val="af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 w:rsidRPr="00B81E90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B81E90">
        <w:rPr>
          <w:sz w:val="28"/>
          <w:szCs w:val="28"/>
          <w:shd w:val="clear" w:color="auto" w:fill="FFFFFF"/>
          <w:lang w:val="uk-UA"/>
        </w:rPr>
        <w:t>бюджету, фінансів, податківсоціально-економічного розвитку та реалізації державної регуляторної політики міської ради</w:t>
      </w:r>
      <w:r w:rsidRPr="00B81E90">
        <w:rPr>
          <w:sz w:val="28"/>
          <w:szCs w:val="28"/>
          <w:lang w:val="uk-UA"/>
        </w:rPr>
        <w:t xml:space="preserve"> (голова </w:t>
      </w:r>
      <w:r>
        <w:rPr>
          <w:sz w:val="28"/>
          <w:szCs w:val="28"/>
          <w:lang w:val="uk-UA"/>
        </w:rPr>
        <w:t>–Бабак Л.В)</w:t>
      </w:r>
      <w:r w:rsidR="000E0F3B">
        <w:rPr>
          <w:sz w:val="28"/>
          <w:szCs w:val="28"/>
          <w:lang w:val="uk-UA"/>
        </w:rPr>
        <w:t>.</w:t>
      </w:r>
    </w:p>
    <w:p w:rsidR="00B81E90" w:rsidRPr="00B81E90" w:rsidRDefault="00B81E90" w:rsidP="009A7249">
      <w:pPr>
        <w:pStyle w:val="docdat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5E15D6" w:rsidRDefault="005E15D6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B81E90" w:rsidRDefault="00B81E90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5E15D6" w:rsidRDefault="005E15D6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>Міський голова                                                         Владислав СУХЛЯК</w:t>
      </w:r>
    </w:p>
    <w:p w:rsidR="00FA0C5F" w:rsidRDefault="00FA0C5F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FA0C5F" w:rsidRDefault="00FA0C5F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CF69FC" w:rsidRDefault="00CF69FC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CF69FC" w:rsidRDefault="00CF69FC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sectPr w:rsidR="00CF69FC" w:rsidSect="009A724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73" w:rsidRDefault="00BD1573">
      <w:pPr>
        <w:spacing w:after="0" w:line="240" w:lineRule="auto"/>
      </w:pPr>
      <w:r>
        <w:separator/>
      </w:r>
    </w:p>
  </w:endnote>
  <w:endnote w:type="continuationSeparator" w:id="1">
    <w:p w:rsidR="00BD1573" w:rsidRDefault="00BD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73" w:rsidRDefault="00BD1573">
      <w:pPr>
        <w:spacing w:after="0" w:line="240" w:lineRule="auto"/>
      </w:pPr>
      <w:r>
        <w:separator/>
      </w:r>
    </w:p>
  </w:footnote>
  <w:footnote w:type="continuationSeparator" w:id="1">
    <w:p w:rsidR="00BD1573" w:rsidRDefault="00BD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3614"/>
      <w:docPartObj>
        <w:docPartGallery w:val="Page Numbers (Top of Page)"/>
        <w:docPartUnique/>
      </w:docPartObj>
    </w:sdtPr>
    <w:sdtContent>
      <w:p w:rsidR="009A7249" w:rsidRDefault="00755BB5">
        <w:pPr>
          <w:pStyle w:val="a7"/>
          <w:jc w:val="center"/>
        </w:pPr>
        <w:r>
          <w:fldChar w:fldCharType="begin"/>
        </w:r>
        <w:r w:rsidR="009A7249">
          <w:instrText>PAGE   \* MERGEFORMAT</w:instrText>
        </w:r>
        <w:r>
          <w:fldChar w:fldCharType="separate"/>
        </w:r>
        <w:r w:rsidR="000D2E92" w:rsidRPr="000D2E9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32E7"/>
    <w:multiLevelType w:val="hybridMultilevel"/>
    <w:tmpl w:val="DB90D9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4CD3"/>
    <w:multiLevelType w:val="hybridMultilevel"/>
    <w:tmpl w:val="FEFA89D6"/>
    <w:lvl w:ilvl="0" w:tplc="2AAEB6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A512C3"/>
    <w:multiLevelType w:val="hybridMultilevel"/>
    <w:tmpl w:val="FE1C37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5D6"/>
    <w:rsid w:val="000933D7"/>
    <w:rsid w:val="000D2E92"/>
    <w:rsid w:val="000E0F3B"/>
    <w:rsid w:val="00112B6A"/>
    <w:rsid w:val="0016228A"/>
    <w:rsid w:val="001867B5"/>
    <w:rsid w:val="001D0D50"/>
    <w:rsid w:val="002150D7"/>
    <w:rsid w:val="002352FD"/>
    <w:rsid w:val="002507FB"/>
    <w:rsid w:val="00261E62"/>
    <w:rsid w:val="002A41D2"/>
    <w:rsid w:val="002A6E49"/>
    <w:rsid w:val="002D1E8E"/>
    <w:rsid w:val="0036799E"/>
    <w:rsid w:val="003A443B"/>
    <w:rsid w:val="003C48A2"/>
    <w:rsid w:val="00432952"/>
    <w:rsid w:val="004543A1"/>
    <w:rsid w:val="0045616D"/>
    <w:rsid w:val="004719B3"/>
    <w:rsid w:val="004E66A8"/>
    <w:rsid w:val="004F17AE"/>
    <w:rsid w:val="00523D87"/>
    <w:rsid w:val="005478E5"/>
    <w:rsid w:val="0055172D"/>
    <w:rsid w:val="00563F48"/>
    <w:rsid w:val="005B42F9"/>
    <w:rsid w:val="005D744B"/>
    <w:rsid w:val="005E15D6"/>
    <w:rsid w:val="005F3CCC"/>
    <w:rsid w:val="005F7AF2"/>
    <w:rsid w:val="00610786"/>
    <w:rsid w:val="00655AA6"/>
    <w:rsid w:val="006645FC"/>
    <w:rsid w:val="00694425"/>
    <w:rsid w:val="006C2898"/>
    <w:rsid w:val="006D2C6F"/>
    <w:rsid w:val="006F3912"/>
    <w:rsid w:val="007158FA"/>
    <w:rsid w:val="00754795"/>
    <w:rsid w:val="00755BB5"/>
    <w:rsid w:val="00772A1E"/>
    <w:rsid w:val="00785A29"/>
    <w:rsid w:val="007C0D5C"/>
    <w:rsid w:val="0084310C"/>
    <w:rsid w:val="0089561B"/>
    <w:rsid w:val="0098183F"/>
    <w:rsid w:val="00982208"/>
    <w:rsid w:val="009A7249"/>
    <w:rsid w:val="009C2C02"/>
    <w:rsid w:val="009F68A4"/>
    <w:rsid w:val="00A05508"/>
    <w:rsid w:val="00A81E86"/>
    <w:rsid w:val="00B16930"/>
    <w:rsid w:val="00B77A38"/>
    <w:rsid w:val="00B81E90"/>
    <w:rsid w:val="00B8361A"/>
    <w:rsid w:val="00B93C81"/>
    <w:rsid w:val="00BA0034"/>
    <w:rsid w:val="00BA334E"/>
    <w:rsid w:val="00BC2E69"/>
    <w:rsid w:val="00BD1573"/>
    <w:rsid w:val="00C15662"/>
    <w:rsid w:val="00C67FFA"/>
    <w:rsid w:val="00C94BC4"/>
    <w:rsid w:val="00CA53D7"/>
    <w:rsid w:val="00CF69FC"/>
    <w:rsid w:val="00D03ADC"/>
    <w:rsid w:val="00D83F49"/>
    <w:rsid w:val="00D87DD3"/>
    <w:rsid w:val="00DF73CE"/>
    <w:rsid w:val="00EA4D09"/>
    <w:rsid w:val="00F13CF0"/>
    <w:rsid w:val="00F203A8"/>
    <w:rsid w:val="00F35D60"/>
    <w:rsid w:val="00F87073"/>
    <w:rsid w:val="00F929FE"/>
    <w:rsid w:val="00F9339D"/>
    <w:rsid w:val="00FA0C5F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754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324,baiaagaaboqcaaadywgaaaxzcaaaaaaaaaaaaaaaaaaaaaaaaaaaaaaaaaaaaaaaaaaaaaaaaaaaaaaaaaaaaaaaaaaaaaaaaaaaaaaaaaaaaaaaaaaaaaaaaaaaaaaaaaaaaaaaaaaaaaaaaaaaaaaaaaaaaaaaaaaaaaaaaaaaaaaaaaaaaaaaaaaaaaaaaaaaaaaaaaaaaaaaaaaaaaaaaaaaaaaaaaaaaaaa"/>
    <w:basedOn w:val="a"/>
    <w:rsid w:val="00B81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4">
    <w:name w:val="Заголовок Знак"/>
    <w:link w:val="10"/>
    <w:locked/>
    <w:rsid w:val="000D2E92"/>
    <w:rPr>
      <w:rFonts w:ascii="Calibri Light" w:hAnsi="Calibri Light" w:cs="Calibri Light"/>
      <w:spacing w:val="-10"/>
      <w:sz w:val="56"/>
    </w:rPr>
  </w:style>
  <w:style w:type="paragraph" w:customStyle="1" w:styleId="10">
    <w:name w:val="Заголовок1"/>
    <w:basedOn w:val="a"/>
    <w:next w:val="a"/>
    <w:link w:val="af4"/>
    <w:qFormat/>
    <w:rsid w:val="000D2E92"/>
    <w:pPr>
      <w:spacing w:after="0" w:line="240" w:lineRule="auto"/>
      <w:contextualSpacing/>
    </w:pPr>
    <w:rPr>
      <w:rFonts w:ascii="Calibri Light" w:eastAsiaTheme="minorHAnsi" w:hAnsi="Calibri Light" w:cs="Calibri Light"/>
      <w:spacing w:val="-10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754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324,baiaagaaboqcaaadywgaaaxzcaaaaaaaaaaaaaaaaaaaaaaaaaaaaaaaaaaaaaaaaaaaaaaaaaaaaaaaaaaaaaaaaaaaaaaaaaaaaaaaaaaaaaaaaaaaaaaaaaaaaaaaaaaaaaaaaaaaaaaaaaaaaaaaaaaaaaaaaaaaaaaaaaaaaaaaaaaaaaaaaaaaaaaaaaaaaaaaaaaaaaaaaaaaaaaaaaaaaaaaaaaaaaaa"/>
    <w:basedOn w:val="a"/>
    <w:rsid w:val="00B81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Kapitula</cp:lastModifiedBy>
  <cp:revision>3</cp:revision>
  <cp:lastPrinted>2023-03-10T08:13:00Z</cp:lastPrinted>
  <dcterms:created xsi:type="dcterms:W3CDTF">2023-03-10T08:35:00Z</dcterms:created>
  <dcterms:modified xsi:type="dcterms:W3CDTF">2023-03-10T11:07:00Z</dcterms:modified>
</cp:coreProperties>
</file>