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16" w:rsidRDefault="007E03FD" w:rsidP="007E03FD">
      <w:pPr>
        <w:pStyle w:val="ad"/>
        <w:jc w:val="right"/>
        <w:rPr>
          <w:color w:val="000000"/>
        </w:rPr>
      </w:pPr>
      <w:proofErr w:type="spellStart"/>
      <w:r>
        <w:rPr>
          <w:color w:val="000000"/>
        </w:rPr>
        <w:t>Проєкт</w:t>
      </w:r>
      <w:proofErr w:type="spellEnd"/>
    </w:p>
    <w:p w:rsidR="003A7216" w:rsidRDefault="007E03FD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3A7216" w:rsidRDefault="007E03FD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3A7216" w:rsidRDefault="007E03FD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3A7216" w:rsidRDefault="007E03FD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3A7216" w:rsidRDefault="003A7216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3A7216" w:rsidRDefault="007E03FD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3A7216" w:rsidRDefault="003A721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A7216" w:rsidRDefault="00D86BFB">
      <w:pPr>
        <w:pStyle w:val="2"/>
      </w:pPr>
      <w:sdt>
        <w:sdtPr>
          <w:tag w:val="goog_rdk_1"/>
          <w:id w:val="596333847"/>
        </w:sdtPr>
        <w:sdtEndPr/>
        <w:sdtContent/>
      </w:sdt>
      <w:r w:rsidR="007E03FD">
        <w:rPr>
          <w:b/>
          <w:bCs/>
        </w:rPr>
        <w:t xml:space="preserve">26 грудня 2025 року                                            </w:t>
      </w:r>
      <w:r w:rsidR="007E03FD">
        <w:rPr>
          <w:b/>
          <w:bCs/>
          <w:lang w:val="uk-UA"/>
        </w:rPr>
        <w:t xml:space="preserve">                              </w:t>
      </w:r>
      <w:r w:rsidR="007E03FD">
        <w:rPr>
          <w:b/>
          <w:bCs/>
        </w:rPr>
        <w:t xml:space="preserve">  № ________</w:t>
      </w:r>
    </w:p>
    <w:p w:rsidR="003A7216" w:rsidRDefault="003A72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7216" w:rsidRDefault="007E03FD" w:rsidP="007E03FD">
      <w:pPr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np492ca5y8r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дозволу на вчинення правочину дарування 1/3 частки квартири</w:t>
      </w:r>
    </w:p>
    <w:p w:rsidR="003A7216" w:rsidRDefault="003A7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7216" w:rsidRDefault="007E03F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ttapxl8npi23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статті 32 Цивільного кодексу України,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заяву та документи, подані </w:t>
      </w:r>
      <w:r w:rsidR="00D86BF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86BFB">
        <w:rPr>
          <w:rFonts w:ascii="Times New Roman" w:eastAsia="Times New Roman" w:hAnsi="Times New Roman" w:cs="Times New Roman"/>
          <w:sz w:val="28"/>
          <w:szCs w:val="28"/>
        </w:rPr>
        <w:t>, жителем м.</w:t>
      </w:r>
      <w:r w:rsidR="00D86BF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86BFB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D86BF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86BFB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D86BF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6B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</w:t>
      </w:r>
      <w:proofErr w:type="spellStart"/>
      <w:r w:rsidR="00D86BFB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D86BFB">
        <w:rPr>
          <w:rFonts w:ascii="Times New Roman" w:eastAsia="Times New Roman" w:hAnsi="Times New Roman" w:cs="Times New Roman"/>
          <w:sz w:val="28"/>
          <w:szCs w:val="28"/>
        </w:rPr>
        <w:t>.</w:t>
      </w:r>
      <w:r w:rsidR="00D86BF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щодо надання дозволу на вчинення правочину дарування 1/3 частки квартири, на підставі подання служби у справах дітей Здолбунівської міської ради від 27 листопада 2025 року № 579/01-23/25,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3A7216" w:rsidRDefault="003A72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7216" w:rsidRDefault="007E0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3A7216" w:rsidRDefault="003A72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7216" w:rsidRDefault="00D86B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aifbisxlsid3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Надати    дозвіл </w:t>
      </w:r>
      <w:bookmarkStart w:id="3" w:name="_GoBack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жителю  </w:t>
      </w:r>
      <w:r w:rsidR="007E03FD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E03FD"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області, на вчинення правочину дарування 1/3 частки кварти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ри, розташованої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E03FD"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району, Рівненської області,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E03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в якій зареєстрований та є співвласником неповнолітній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E03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народження.</w:t>
      </w:r>
    </w:p>
    <w:p w:rsidR="003A7216" w:rsidRDefault="007E0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D86BFB" w:rsidRDefault="00D86B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7216" w:rsidRDefault="003A721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A7216" w:rsidRDefault="007E03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sectPr w:rsidR="003A7216">
      <w:pgSz w:w="11906" w:h="16838"/>
      <w:pgMar w:top="709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43B1BE9-0820-494F-B30A-2F3B8660D0F0}"/>
    <w:embedBold r:id="rId2" w:fontKey="{35E1A279-FCE7-477A-8B1A-EB891B12CF8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115D733-62F7-493B-85C7-539B546EA59D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371ED04-6759-4400-B039-CB7E775FD6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216"/>
    <w:rsid w:val="003A7216"/>
    <w:rsid w:val="007E03FD"/>
    <w:rsid w:val="00D8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DB431"/>
  <w15:docId w15:val="{76127DC1-D7F8-4653-98C5-F47E7630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+NGcdQVJ4105bXhhEdE2v+mCiw==">CgMxLjAaJwoBMBIiCiAIBCocCgtBQUFCdDkxRlk4YxAIGgtBQUFCdDkxRlk4YxonCgExEiIKIAgEKhwKC0FBQUJ4cTg0WWxREAgaC0FBQUJ4cTg0WWxRIpIECgtBQUFCdDkxRlk4YxLgAwoLQUFBQnQ5MUZZOGMSC0FBQUJ0OTFGWThj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1243</Words>
  <Characters>710</Characters>
  <Application>Microsoft Office Word</Application>
  <DocSecurity>0</DocSecurity>
  <Lines>5</Lines>
  <Paragraphs>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2025-12-04T09:15:00Z</dcterms:created>
  <dcterms:modified xsi:type="dcterms:W3CDTF">2025-12-22T15:07:00Z</dcterms:modified>
</cp:coreProperties>
</file>